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3BBAE" w14:textId="77777777" w:rsidR="00EF30EA" w:rsidRDefault="00EF30EA"/>
    <w:p w14:paraId="49AB8DDC" w14:textId="77777777" w:rsidR="00BC39B5" w:rsidRDefault="00BC39B5"/>
    <w:p w14:paraId="2AFE49C7" w14:textId="77777777" w:rsidR="00CA285E" w:rsidRPr="00B80650" w:rsidRDefault="00CA285E" w:rsidP="00713C02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046224" w14:textId="7649DA18" w:rsidR="00E866B8" w:rsidRPr="00E866B8" w:rsidRDefault="00E866B8" w:rsidP="00E866B8">
      <w:pPr>
        <w:spacing w:line="360" w:lineRule="auto"/>
        <w:ind w:left="851"/>
        <w:rPr>
          <w:rFonts w:ascii="Tahoma" w:hAnsi="Tahoma" w:cs="Tahoma"/>
          <w:sz w:val="40"/>
          <w:szCs w:val="40"/>
        </w:rPr>
      </w:pPr>
      <w:r w:rsidRPr="00E866B8">
        <w:rPr>
          <w:rFonts w:ascii="Tahoma" w:hAnsi="Tahoma" w:cs="Tahoma"/>
          <w:b/>
          <w:bCs/>
          <w:sz w:val="40"/>
          <w:szCs w:val="40"/>
        </w:rPr>
        <w:t>NÁZEV PROJEKTU:</w:t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color w:val="FF0000"/>
          <w:sz w:val="40"/>
          <w:szCs w:val="40"/>
        </w:rPr>
        <w:t>Doplnit</w:t>
      </w:r>
    </w:p>
    <w:p w14:paraId="43689FA3" w14:textId="77777777" w:rsidR="00E866B8" w:rsidRPr="00E866B8" w:rsidRDefault="00E866B8" w:rsidP="00E866B8">
      <w:pPr>
        <w:spacing w:line="360" w:lineRule="auto"/>
        <w:ind w:left="851"/>
        <w:rPr>
          <w:rFonts w:ascii="Tahoma" w:hAnsi="Tahoma" w:cs="Tahoma"/>
          <w:sz w:val="40"/>
          <w:szCs w:val="40"/>
        </w:rPr>
      </w:pPr>
      <w:r w:rsidRPr="00E866B8">
        <w:rPr>
          <w:rFonts w:ascii="Tahoma" w:hAnsi="Tahoma" w:cs="Tahoma"/>
          <w:b/>
          <w:bCs/>
          <w:sz w:val="40"/>
          <w:szCs w:val="40"/>
        </w:rPr>
        <w:t>OBDOBÍ REALIZACE:</w:t>
      </w:r>
      <w:r w:rsidRPr="00E866B8">
        <w:rPr>
          <w:rFonts w:ascii="Tahoma" w:hAnsi="Tahoma" w:cs="Tahoma"/>
          <w:sz w:val="40"/>
          <w:szCs w:val="40"/>
        </w:rPr>
        <w:tab/>
      </w:r>
      <w:r w:rsidRPr="00E866B8">
        <w:rPr>
          <w:rFonts w:ascii="Tahoma" w:hAnsi="Tahoma" w:cs="Tahoma"/>
          <w:color w:val="FF0000"/>
          <w:sz w:val="40"/>
          <w:szCs w:val="40"/>
        </w:rPr>
        <w:t>Doplnit</w:t>
      </w:r>
    </w:p>
    <w:p w14:paraId="4FEDB590" w14:textId="77777777" w:rsidR="004A7973" w:rsidRDefault="004A7973" w:rsidP="00E866B8">
      <w:pPr>
        <w:spacing w:line="360" w:lineRule="auto"/>
        <w:ind w:left="851"/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</w:p>
    <w:p w14:paraId="24B854EB" w14:textId="3EF173A1" w:rsidR="00131483" w:rsidRDefault="00E866B8" w:rsidP="00E866B8">
      <w:pPr>
        <w:spacing w:line="360" w:lineRule="auto"/>
        <w:ind w:left="851"/>
        <w:jc w:val="center"/>
        <w:rPr>
          <w:rFonts w:ascii="Tahoma" w:hAnsi="Tahoma" w:cs="Tahoma"/>
          <w:b/>
          <w:bCs/>
          <w:sz w:val="40"/>
          <w:szCs w:val="40"/>
          <w:u w:val="single"/>
        </w:rPr>
      </w:pPr>
      <w:r>
        <w:rPr>
          <w:rFonts w:ascii="Tahoma" w:hAnsi="Tahoma" w:cs="Tahoma"/>
          <w:b/>
          <w:bCs/>
          <w:sz w:val="40"/>
          <w:szCs w:val="40"/>
          <w:u w:val="single"/>
        </w:rPr>
        <w:t>Tento projekt je</w:t>
      </w:r>
      <w:r w:rsidR="00D70840">
        <w:rPr>
          <w:rFonts w:ascii="Tahoma" w:hAnsi="Tahoma" w:cs="Tahoma"/>
          <w:b/>
          <w:bCs/>
          <w:sz w:val="40"/>
          <w:szCs w:val="40"/>
          <w:u w:val="single"/>
        </w:rPr>
        <w:t>/byl</w:t>
      </w:r>
      <w:r>
        <w:rPr>
          <w:rFonts w:ascii="Tahoma" w:hAnsi="Tahoma" w:cs="Tahoma"/>
          <w:b/>
          <w:bCs/>
          <w:sz w:val="40"/>
          <w:szCs w:val="40"/>
          <w:u w:val="single"/>
        </w:rPr>
        <w:t xml:space="preserve"> spolufinancován Evropskou unií.</w:t>
      </w:r>
    </w:p>
    <w:p w14:paraId="78CA1661" w14:textId="77777777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 xml:space="preserve">Projekt </w:t>
      </w:r>
      <w:r>
        <w:rPr>
          <w:rFonts w:ascii="Tahoma" w:hAnsi="Tahoma" w:cs="Tahoma"/>
          <w:sz w:val="36"/>
          <w:szCs w:val="36"/>
        </w:rPr>
        <w:t>je/</w:t>
      </w:r>
      <w:r w:rsidRPr="00E866B8">
        <w:rPr>
          <w:rFonts w:ascii="Tahoma" w:hAnsi="Tahoma" w:cs="Tahoma"/>
          <w:sz w:val="36"/>
          <w:szCs w:val="36"/>
        </w:rPr>
        <w:t>byl</w:t>
      </w:r>
      <w:r>
        <w:rPr>
          <w:rFonts w:ascii="Tahoma" w:hAnsi="Tahoma" w:cs="Tahoma"/>
          <w:sz w:val="36"/>
          <w:szCs w:val="36"/>
        </w:rPr>
        <w:t xml:space="preserve"> </w:t>
      </w:r>
      <w:r w:rsidRPr="00E866B8">
        <w:rPr>
          <w:rFonts w:ascii="Tahoma" w:hAnsi="Tahoma" w:cs="Tahoma"/>
          <w:sz w:val="36"/>
          <w:szCs w:val="36"/>
        </w:rPr>
        <w:t xml:space="preserve">realizován </w:t>
      </w:r>
      <w:r w:rsidRPr="00E866B8">
        <w:rPr>
          <w:rFonts w:ascii="Tahoma" w:hAnsi="Tahoma" w:cs="Tahoma"/>
          <w:b/>
          <w:bCs/>
          <w:sz w:val="36"/>
          <w:szCs w:val="36"/>
          <w:u w:val="single"/>
        </w:rPr>
        <w:t>s podporou MAS Naděje o.p.s.</w:t>
      </w:r>
      <w:r w:rsidRPr="00E866B8">
        <w:rPr>
          <w:rFonts w:ascii="Tahoma" w:hAnsi="Tahoma" w:cs="Tahoma"/>
          <w:sz w:val="36"/>
          <w:szCs w:val="36"/>
        </w:rPr>
        <w:t xml:space="preserve">, </w:t>
      </w:r>
    </w:p>
    <w:p w14:paraId="7EAB3CCB" w14:textId="77777777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 xml:space="preserve">která přispívá k rozvoji regionu a zlepšení kvality života místních obyvatel. </w:t>
      </w:r>
    </w:p>
    <w:p w14:paraId="75ED5937" w14:textId="7BC99021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 w:rsidRPr="00E866B8">
        <w:rPr>
          <w:rFonts w:ascii="Tahoma" w:hAnsi="Tahoma" w:cs="Tahoma"/>
          <w:sz w:val="36"/>
          <w:szCs w:val="36"/>
        </w:rPr>
        <w:t>Děkujeme za podporu a spolupráci, díky níž můžeme společně budovat lepší budoucnost.</w:t>
      </w:r>
    </w:p>
    <w:p w14:paraId="7CBD3739" w14:textId="3C598634" w:rsidR="00E866B8" w:rsidRDefault="00E866B8" w:rsidP="00E866B8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hyperlink r:id="rId10" w:history="1">
        <w:r w:rsidRPr="001F7DB5">
          <w:rPr>
            <w:rStyle w:val="Hypertextovodkaz"/>
            <w:rFonts w:ascii="Tahoma" w:hAnsi="Tahoma" w:cs="Tahoma"/>
            <w:sz w:val="36"/>
            <w:szCs w:val="36"/>
          </w:rPr>
          <w:t>https://www.masnadeje.cz/</w:t>
        </w:r>
      </w:hyperlink>
      <w:r>
        <w:rPr>
          <w:rFonts w:ascii="Tahoma" w:hAnsi="Tahoma" w:cs="Tahoma"/>
          <w:sz w:val="36"/>
          <w:szCs w:val="36"/>
        </w:rPr>
        <w:t xml:space="preserve"> </w:t>
      </w:r>
    </w:p>
    <w:p w14:paraId="5AE6612A" w14:textId="6D5B397D" w:rsidR="00E866B8" w:rsidRPr="00A11DF1" w:rsidRDefault="004A7973" w:rsidP="004A7973">
      <w:pPr>
        <w:spacing w:line="360" w:lineRule="auto"/>
        <w:ind w:left="851"/>
        <w:jc w:val="center"/>
        <w:rPr>
          <w:rFonts w:ascii="Tahoma" w:hAnsi="Tahoma" w:cs="Tahoma"/>
          <w:sz w:val="36"/>
          <w:szCs w:val="36"/>
        </w:rPr>
      </w:pPr>
      <w:r>
        <w:rPr>
          <w:noProof/>
        </w:rPr>
        <w:drawing>
          <wp:inline distT="0" distB="0" distL="0" distR="0" wp14:anchorId="22B8049A" wp14:editId="4EE5BDF2">
            <wp:extent cx="1346200" cy="1346200"/>
            <wp:effectExtent l="0" t="0" r="6350" b="6350"/>
            <wp:docPr id="2127776653" name="Obrázek 2" descr="Obsah obrázku vzor, čtverec, Symetrie, pixel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18648" name="Obrázek 2" descr="Obsah obrázku vzor, čtverec, Symetrie, pixel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6B8" w:rsidRPr="00A11DF1" w:rsidSect="00B80650">
      <w:headerReference w:type="default" r:id="rId12"/>
      <w:footerReference w:type="default" r:id="rId13"/>
      <w:pgSz w:w="16838" w:h="11906" w:orient="landscape"/>
      <w:pgMar w:top="1843" w:right="53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3D63" w14:textId="77777777" w:rsidR="005F71EE" w:rsidRDefault="005F71EE" w:rsidP="00713C02">
      <w:r>
        <w:separator/>
      </w:r>
    </w:p>
  </w:endnote>
  <w:endnote w:type="continuationSeparator" w:id="0">
    <w:p w14:paraId="07ED53F7" w14:textId="77777777" w:rsidR="005F71EE" w:rsidRDefault="005F71EE" w:rsidP="0071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BD48" w14:textId="77B4CB91" w:rsidR="00A11DF1" w:rsidRDefault="00E866B8">
    <w:pPr>
      <w:pStyle w:val="Zpat"/>
    </w:pPr>
    <w:r>
      <w:rPr>
        <w:noProof/>
      </w:rPr>
      <w:drawing>
        <wp:anchor distT="0" distB="0" distL="114300" distR="114300" simplePos="0" relativeHeight="251661824" behindDoc="1" locked="0" layoutInCell="1" allowOverlap="1" wp14:anchorId="5A979678" wp14:editId="0D1649D6">
          <wp:simplePos x="0" y="0"/>
          <wp:positionH relativeFrom="column">
            <wp:posOffset>-2540</wp:posOffset>
          </wp:positionH>
          <wp:positionV relativeFrom="paragraph">
            <wp:posOffset>-770255</wp:posOffset>
          </wp:positionV>
          <wp:extent cx="2571930" cy="1095375"/>
          <wp:effectExtent l="0" t="0" r="0" b="0"/>
          <wp:wrapNone/>
          <wp:docPr id="687441773" name="Obrázek 1" descr="Obsah obrázku text, Písmo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441773" name="Obrázek 1" descr="Obsah obrázku text, Písmo, logo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93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7E53F" w14:textId="77777777" w:rsidR="005F71EE" w:rsidRDefault="005F71EE" w:rsidP="00713C02">
      <w:r>
        <w:separator/>
      </w:r>
    </w:p>
  </w:footnote>
  <w:footnote w:type="continuationSeparator" w:id="0">
    <w:p w14:paraId="47B02D52" w14:textId="77777777" w:rsidR="005F71EE" w:rsidRDefault="005F71EE" w:rsidP="0071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34C7" w14:textId="2F1C3C75" w:rsidR="00713C02" w:rsidRDefault="009C6249" w:rsidP="00E866B8">
    <w:pPr>
      <w:pStyle w:val="Zhlav"/>
      <w:ind w:left="851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9481E88" wp14:editId="3F7B1B02">
          <wp:simplePos x="0" y="0"/>
          <wp:positionH relativeFrom="column">
            <wp:posOffset>776605</wp:posOffset>
          </wp:positionH>
          <wp:positionV relativeFrom="paragraph">
            <wp:posOffset>-327660</wp:posOffset>
          </wp:positionV>
          <wp:extent cx="8031480" cy="1149350"/>
          <wp:effectExtent l="0" t="0" r="0" b="0"/>
          <wp:wrapTight wrapText="bothSides">
            <wp:wrapPolygon edited="0">
              <wp:start x="0" y="0"/>
              <wp:lineTo x="0" y="21123"/>
              <wp:lineTo x="4611" y="21123"/>
              <wp:lineTo x="16958" y="21123"/>
              <wp:lineTo x="16856" y="11456"/>
              <wp:lineTo x="21518" y="11098"/>
              <wp:lineTo x="21518" y="6444"/>
              <wp:lineTo x="20545" y="5728"/>
              <wp:lineTo x="20288" y="0"/>
              <wp:lineTo x="4611" y="0"/>
              <wp:lineTo x="0" y="0"/>
            </wp:wrapPolygon>
          </wp:wrapTight>
          <wp:docPr id="46832623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326238" name="Obrázek 46832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1480" cy="114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167B52" w14:textId="77777777" w:rsidR="00713C02" w:rsidRDefault="00713C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A57"/>
    <w:multiLevelType w:val="hybridMultilevel"/>
    <w:tmpl w:val="C62048D2"/>
    <w:lvl w:ilvl="0" w:tplc="7AA47A56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21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02"/>
    <w:rsid w:val="000F65F0"/>
    <w:rsid w:val="00131483"/>
    <w:rsid w:val="00170255"/>
    <w:rsid w:val="001C0EC6"/>
    <w:rsid w:val="001F23B6"/>
    <w:rsid w:val="00247054"/>
    <w:rsid w:val="00273380"/>
    <w:rsid w:val="00475F39"/>
    <w:rsid w:val="004A7973"/>
    <w:rsid w:val="005424DF"/>
    <w:rsid w:val="005F71EE"/>
    <w:rsid w:val="00670D63"/>
    <w:rsid w:val="006925F7"/>
    <w:rsid w:val="006B39D1"/>
    <w:rsid w:val="00713C02"/>
    <w:rsid w:val="008219D7"/>
    <w:rsid w:val="008C154C"/>
    <w:rsid w:val="008E3170"/>
    <w:rsid w:val="00947D7B"/>
    <w:rsid w:val="009C1B78"/>
    <w:rsid w:val="009C6249"/>
    <w:rsid w:val="00A11DF1"/>
    <w:rsid w:val="00AF3C22"/>
    <w:rsid w:val="00B603B9"/>
    <w:rsid w:val="00B80650"/>
    <w:rsid w:val="00B86869"/>
    <w:rsid w:val="00BC39B5"/>
    <w:rsid w:val="00BF0F73"/>
    <w:rsid w:val="00BF7130"/>
    <w:rsid w:val="00CA285E"/>
    <w:rsid w:val="00CF59EF"/>
    <w:rsid w:val="00D1688A"/>
    <w:rsid w:val="00D70840"/>
    <w:rsid w:val="00E07CEE"/>
    <w:rsid w:val="00E866B8"/>
    <w:rsid w:val="00E93F39"/>
    <w:rsid w:val="00EE3323"/>
    <w:rsid w:val="00EF30EA"/>
    <w:rsid w:val="00F86F9C"/>
    <w:rsid w:val="00F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7789A"/>
  <w15:chartTrackingRefBased/>
  <w15:docId w15:val="{2775D3D0-0E90-4281-B776-9FD64202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C02"/>
    <w:pPr>
      <w:spacing w:after="0" w:line="240" w:lineRule="auto"/>
    </w:pPr>
    <w:rPr>
      <w:kern w:val="0"/>
      <w:sz w:val="1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3C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C02"/>
  </w:style>
  <w:style w:type="paragraph" w:styleId="Zpat">
    <w:name w:val="footer"/>
    <w:basedOn w:val="Normln"/>
    <w:link w:val="ZpatChar"/>
    <w:uiPriority w:val="99"/>
    <w:unhideWhenUsed/>
    <w:rsid w:val="00713C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C02"/>
  </w:style>
  <w:style w:type="table" w:styleId="Mkatabulky">
    <w:name w:val="Table Grid"/>
    <w:basedOn w:val="Normlntabulka"/>
    <w:uiPriority w:val="1"/>
    <w:rsid w:val="00713C0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314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866B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nadeje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57F970EDB840B8A063903FA94325" ma:contentTypeVersion="2" ma:contentTypeDescription="Vytvoří nový dokument" ma:contentTypeScope="" ma:versionID="b0cc1947f1d74e72e07196037f7dfe69">
  <xsd:schema xmlns:xsd="http://www.w3.org/2001/XMLSchema" xmlns:xs="http://www.w3.org/2001/XMLSchema" xmlns:p="http://schemas.microsoft.com/office/2006/metadata/properties" xmlns:ns3="21c1891f-580f-4688-ba2c-10bd346f4539" targetNamespace="http://schemas.microsoft.com/office/2006/metadata/properties" ma:root="true" ma:fieldsID="5ee12389daed297c3668bb04383b9d89" ns3:_="">
    <xsd:import namespace="21c1891f-580f-4688-ba2c-10bd346f45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1891f-580f-4688-ba2c-10bd346f4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8E1257-6B60-41B5-B748-BDEE1FA40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1891f-580f-4688-ba2c-10bd346f45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D99EB-923A-492B-85E6-B9159054D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5E59E-BDC4-4B2C-913E-441E53DBE4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Martina Filipíková</dc:creator>
  <cp:keywords/>
  <dc:description/>
  <cp:lastModifiedBy>MAS Naděje - Martina Filipíková</cp:lastModifiedBy>
  <cp:revision>19</cp:revision>
  <cp:lastPrinted>2023-09-26T12:45:00Z</cp:lastPrinted>
  <dcterms:created xsi:type="dcterms:W3CDTF">2023-05-25T05:33:00Z</dcterms:created>
  <dcterms:modified xsi:type="dcterms:W3CDTF">2026-05-05T06:15:00Z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0x010100924E57F970EDB840B8A063903FA94325</vt:lpwstr>
  </property>
</Properties>
</file>